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099" w:rsidRPr="00406C78" w:rsidRDefault="001B5099" w:rsidP="001B5099">
      <w:pPr>
        <w:pStyle w:val="NoSpacing"/>
        <w:jc w:val="center"/>
        <w:rPr>
          <w:rFonts w:ascii="Book Antiqua" w:hAnsi="Book Antiqua"/>
          <w:szCs w:val="24"/>
          <w:shd w:val="clear" w:color="auto" w:fill="FFFFFF"/>
        </w:rPr>
      </w:pPr>
      <w:r w:rsidRPr="00406C78">
        <w:rPr>
          <w:rFonts w:ascii="Book Antiqua" w:hAnsi="Book Antiqua"/>
          <w:sz w:val="24"/>
          <w:szCs w:val="24"/>
          <w:shd w:val="clear" w:color="auto" w:fill="FFFFFF"/>
        </w:rPr>
        <w:t xml:space="preserve">Scene Choice </w:t>
      </w:r>
      <w:r w:rsidRPr="00406C78">
        <w:rPr>
          <w:rFonts w:ascii="Book Antiqua" w:hAnsi="Book Antiqua" w:cs="Arial"/>
          <w:sz w:val="24"/>
          <w:szCs w:val="24"/>
          <w:shd w:val="clear" w:color="auto" w:fill="FFFFFF"/>
        </w:rPr>
        <w:t>☼</w:t>
      </w:r>
      <w:r w:rsidRPr="00406C78">
        <w:rPr>
          <w:rFonts w:ascii="Book Antiqua" w:hAnsi="Book Antiqua"/>
          <w:sz w:val="24"/>
          <w:szCs w:val="24"/>
          <w:shd w:val="clear" w:color="auto" w:fill="FFFFFF"/>
        </w:rPr>
        <w:t xml:space="preserve"> History </w:t>
      </w:r>
      <w:r w:rsidRPr="00406C78">
        <w:rPr>
          <w:rFonts w:ascii="Book Antiqua" w:hAnsi="Book Antiqua" w:cs="Arial"/>
          <w:sz w:val="24"/>
          <w:szCs w:val="24"/>
          <w:shd w:val="clear" w:color="auto" w:fill="FFFFFF"/>
        </w:rPr>
        <w:t>☼</w:t>
      </w:r>
      <w:r w:rsidRPr="00406C78">
        <w:rPr>
          <w:rFonts w:ascii="Book Antiqua" w:hAnsi="Book Antiqua"/>
          <w:sz w:val="24"/>
          <w:szCs w:val="24"/>
          <w:shd w:val="clear" w:color="auto" w:fill="FFFFFF"/>
        </w:rPr>
        <w:t xml:space="preserve"> Social &amp; Cultural Factors</w:t>
      </w:r>
    </w:p>
    <w:p w:rsidR="001B5099" w:rsidRPr="00406C78" w:rsidRDefault="001B5099" w:rsidP="001B5099">
      <w:pPr>
        <w:pStyle w:val="NoSpacing"/>
        <w:rPr>
          <w:rFonts w:ascii="Book Antiqua" w:hAnsi="Book Antiqua"/>
          <w:szCs w:val="24"/>
          <w:shd w:val="clear" w:color="auto" w:fill="FFFFFF"/>
        </w:rPr>
      </w:pPr>
    </w:p>
    <w:p w:rsidR="001B5099" w:rsidRPr="00406C78" w:rsidRDefault="001B5099" w:rsidP="001B5099">
      <w:pPr>
        <w:pStyle w:val="NoSpacing"/>
        <w:rPr>
          <w:rFonts w:ascii="Book Antiqua" w:eastAsia="Times New Roman" w:hAnsi="Book Antiqua"/>
          <w:bCs/>
          <w:i/>
          <w:color w:val="984806" w:themeColor="accent6" w:themeShade="80"/>
          <w:szCs w:val="24"/>
        </w:rPr>
      </w:pPr>
      <w:r w:rsidRPr="00406C78">
        <w:rPr>
          <w:rFonts w:ascii="Book Antiqua" w:hAnsi="Book Antiqua"/>
          <w:szCs w:val="24"/>
          <w:shd w:val="clear" w:color="auto" w:fill="FFFFFF"/>
        </w:rPr>
        <w:t xml:space="preserve">Along with textual analysis (‘reading’ the movie by analyzing what is included and why re: sound, mise en scene, etc.), for the Oral Presentation, you must also </w:t>
      </w:r>
      <w:r w:rsidRPr="00406C78">
        <w:rPr>
          <w:rFonts w:ascii="Book Antiqua" w:hAnsi="Book Antiqua"/>
          <w:b/>
          <w:szCs w:val="24"/>
          <w:shd w:val="clear" w:color="auto" w:fill="FFFFFF"/>
        </w:rPr>
        <w:t xml:space="preserve">analyze and research the film as a whole and </w:t>
      </w:r>
      <w:r w:rsidR="004A658D" w:rsidRPr="00406C78">
        <w:rPr>
          <w:rFonts w:ascii="Book Antiqua" w:hAnsi="Book Antiqua"/>
          <w:b/>
          <w:szCs w:val="24"/>
          <w:shd w:val="clear" w:color="auto" w:fill="FFFFFF"/>
        </w:rPr>
        <w:t>examine</w:t>
      </w:r>
      <w:r w:rsidRPr="00406C78">
        <w:rPr>
          <w:rFonts w:ascii="Book Antiqua" w:hAnsi="Book Antiqua"/>
          <w:b/>
          <w:szCs w:val="24"/>
          <w:shd w:val="clear" w:color="auto" w:fill="FFFFFF"/>
        </w:rPr>
        <w:t xml:space="preserve"> its historical, institutional, and socio-cultural significance.  </w:t>
      </w:r>
      <w:r w:rsidRPr="00406C78">
        <w:rPr>
          <w:rFonts w:ascii="Book Antiqua" w:hAnsi="Book Antiqua"/>
          <w:i/>
          <w:color w:val="984806" w:themeColor="accent6" w:themeShade="80"/>
          <w:szCs w:val="24"/>
          <w:shd w:val="clear" w:color="auto" w:fill="FFFFFF"/>
        </w:rPr>
        <w:t xml:space="preserve">Parts II and III </w:t>
      </w:r>
      <w:r w:rsidR="004069C3">
        <w:rPr>
          <w:rFonts w:ascii="Book Antiqua" w:hAnsi="Book Antiqua"/>
          <w:i/>
          <w:color w:val="984806" w:themeColor="accent6" w:themeShade="80"/>
          <w:szCs w:val="24"/>
          <w:shd w:val="clear" w:color="auto" w:fill="FFFFFF"/>
        </w:rPr>
        <w:t xml:space="preserve">require </w:t>
      </w:r>
      <w:r w:rsidRPr="00406C78">
        <w:rPr>
          <w:rFonts w:ascii="Book Antiqua" w:hAnsi="Book Antiqua"/>
          <w:i/>
          <w:color w:val="984806" w:themeColor="accent6" w:themeShade="80"/>
          <w:szCs w:val="24"/>
          <w:shd w:val="clear" w:color="auto" w:fill="FFFFFF"/>
        </w:rPr>
        <w:t>research*.</w:t>
      </w:r>
    </w:p>
    <w:p w:rsidR="001B5099" w:rsidRPr="00406C78" w:rsidRDefault="001B5099" w:rsidP="001B5099">
      <w:pPr>
        <w:pStyle w:val="NoSpacing"/>
        <w:rPr>
          <w:rFonts w:ascii="Book Antiqua" w:hAnsi="Book Antiqua"/>
          <w:b/>
          <w:sz w:val="24"/>
          <w:szCs w:val="24"/>
          <w:shd w:val="clear" w:color="auto" w:fill="FFFFFF"/>
        </w:rPr>
      </w:pPr>
    </w:p>
    <w:p w:rsidR="001B5099" w:rsidRPr="00406C78" w:rsidRDefault="001B5099" w:rsidP="001B5099">
      <w:pPr>
        <w:pStyle w:val="NoSpacing"/>
        <w:rPr>
          <w:rFonts w:ascii="Book Antiqua" w:hAnsi="Book Antiqua"/>
          <w:b/>
        </w:rPr>
      </w:pPr>
      <w:r w:rsidRPr="00406C78">
        <w:rPr>
          <w:rFonts w:ascii="Book Antiqua" w:hAnsi="Book Antiqua"/>
          <w:b/>
        </w:rPr>
        <w:t>Part I: Scene’s relationship to the film as a whole &amp; reason for choosing scene</w:t>
      </w:r>
      <w:r w:rsidRPr="003547AE">
        <w:rPr>
          <w:rFonts w:ascii="Book Antiqua" w:hAnsi="Book Antiqua"/>
          <w:b/>
        </w:rPr>
        <w:t xml:space="preserve"> </w:t>
      </w:r>
      <w:r w:rsidRPr="003547AE">
        <w:rPr>
          <w:rFonts w:ascii="Book Antiqua" w:hAnsi="Book Antiqua"/>
        </w:rPr>
        <w:t>(answer each in a paragraph or two;  a sentence or two answer is not acceptable – you have a lot to say, say it well and in detail)</w:t>
      </w:r>
      <w:r w:rsidRPr="00406C78">
        <w:rPr>
          <w:rFonts w:ascii="Book Antiqua" w:hAnsi="Book Antiqua"/>
          <w:i/>
        </w:rPr>
        <w:t>.</w:t>
      </w:r>
      <w:r w:rsidRPr="00406C78">
        <w:rPr>
          <w:rFonts w:ascii="Book Antiqua" w:hAnsi="Book Antiqua"/>
        </w:rPr>
        <w:t xml:space="preserve"> </w:t>
      </w:r>
    </w:p>
    <w:p w:rsidR="001B5099" w:rsidRPr="00406C78" w:rsidRDefault="001B5099" w:rsidP="001B5099">
      <w:pPr>
        <w:pStyle w:val="NoSpacing"/>
        <w:rPr>
          <w:rFonts w:ascii="Book Antiqua" w:hAnsi="Book Antiqua"/>
        </w:rPr>
      </w:pPr>
      <w:r w:rsidRPr="00406C78">
        <w:rPr>
          <w:rFonts w:ascii="Book Antiqua" w:hAnsi="Book Antiqua"/>
        </w:rPr>
        <w:t>1) Thorough explanation of the scene’s relationship to the film as a whole</w:t>
      </w:r>
    </w:p>
    <w:p w:rsidR="001B5099" w:rsidRPr="00406C78" w:rsidRDefault="001B5099" w:rsidP="001B5099">
      <w:pPr>
        <w:pStyle w:val="NoSpacing"/>
        <w:rPr>
          <w:rFonts w:ascii="Book Antiqua" w:hAnsi="Book Antiqua"/>
        </w:rPr>
      </w:pPr>
      <w:r w:rsidRPr="00406C78">
        <w:rPr>
          <w:rFonts w:ascii="Book Antiqua" w:hAnsi="Book Antiqua"/>
        </w:rPr>
        <w:t>2) Reason for choosing particular scene</w:t>
      </w:r>
    </w:p>
    <w:p w:rsidR="001B5099" w:rsidRPr="00406C78" w:rsidRDefault="001B5099" w:rsidP="001B5099">
      <w:pPr>
        <w:pStyle w:val="NoSpacing"/>
        <w:rPr>
          <w:rFonts w:ascii="Book Antiqua" w:hAnsi="Book Antiqua"/>
        </w:rPr>
      </w:pPr>
    </w:p>
    <w:p w:rsidR="001B5099" w:rsidRPr="00406C78" w:rsidRDefault="001B5099" w:rsidP="001B5099">
      <w:pPr>
        <w:pStyle w:val="NoSpacing"/>
        <w:rPr>
          <w:rFonts w:ascii="Book Antiqua" w:hAnsi="Book Antiqua"/>
          <w:b/>
        </w:rPr>
      </w:pPr>
      <w:r w:rsidRPr="00406C78">
        <w:rPr>
          <w:rFonts w:ascii="Book Antiqua" w:hAnsi="Book Antiqua"/>
          <w:b/>
        </w:rPr>
        <w:t>Part II: Historical Context</w:t>
      </w:r>
    </w:p>
    <w:p w:rsidR="001B5099" w:rsidRDefault="001B5099" w:rsidP="001B5099">
      <w:pPr>
        <w:pStyle w:val="NoSpacing"/>
        <w:rPr>
          <w:rFonts w:ascii="Book Antiqua" w:hAnsi="Book Antiqua"/>
        </w:rPr>
      </w:pPr>
      <w:r w:rsidRPr="00406C78">
        <w:rPr>
          <w:rFonts w:ascii="Book Antiqua" w:hAnsi="Book Antiqua"/>
        </w:rPr>
        <w:t>1) What other movies are being made at this time in this country?</w:t>
      </w:r>
    </w:p>
    <w:p w:rsidR="007C7B7C" w:rsidRPr="00406C78" w:rsidRDefault="007C7B7C" w:rsidP="001B5099">
      <w:pPr>
        <w:pStyle w:val="NoSpacing"/>
        <w:rPr>
          <w:rFonts w:ascii="Book Antiqua" w:hAnsi="Book Antiqua"/>
        </w:rPr>
      </w:pPr>
      <w:r>
        <w:rPr>
          <w:rFonts w:ascii="Book Antiqua" w:hAnsi="Book Antiqua"/>
        </w:rPr>
        <w:tab/>
        <w:t xml:space="preserve">- </w:t>
      </w:r>
      <w:r w:rsidR="00207451">
        <w:rPr>
          <w:rFonts w:ascii="Book Antiqua" w:hAnsi="Book Antiqua"/>
        </w:rPr>
        <w:t xml:space="preserve">is this a typical or atypical movie (think genre)  </w:t>
      </w:r>
    </w:p>
    <w:p w:rsidR="00207451" w:rsidRPr="00406C78" w:rsidRDefault="001B5099" w:rsidP="001B5099">
      <w:pPr>
        <w:pStyle w:val="NoSpacing"/>
        <w:rPr>
          <w:rFonts w:ascii="Book Antiqua" w:hAnsi="Book Antiqua"/>
        </w:rPr>
      </w:pPr>
      <w:r w:rsidRPr="00406C78">
        <w:rPr>
          <w:rFonts w:ascii="Book Antiqua" w:hAnsi="Book Antiqua"/>
        </w:rPr>
        <w:t>2) Specific producer, production company, other economic factors, political affiliations?</w:t>
      </w:r>
    </w:p>
    <w:p w:rsidR="001B5099" w:rsidRPr="00406C78" w:rsidRDefault="001B5099" w:rsidP="001B5099">
      <w:pPr>
        <w:pStyle w:val="NoSpacing"/>
        <w:rPr>
          <w:rFonts w:ascii="Book Antiqua" w:hAnsi="Book Antiqua"/>
        </w:rPr>
      </w:pPr>
      <w:r w:rsidRPr="00406C78">
        <w:rPr>
          <w:rFonts w:ascii="Book Antiqua" w:hAnsi="Book Antiqua"/>
        </w:rPr>
        <w:t xml:space="preserve">3) Did the film have historical significance? </w:t>
      </w:r>
    </w:p>
    <w:p w:rsidR="001B5099" w:rsidRPr="00406C78" w:rsidRDefault="001B5099" w:rsidP="001B5099">
      <w:pPr>
        <w:pStyle w:val="NoSpacing"/>
        <w:rPr>
          <w:rFonts w:ascii="Book Antiqua" w:hAnsi="Book Antiqua"/>
        </w:rPr>
      </w:pPr>
      <w:r w:rsidRPr="00406C78">
        <w:rPr>
          <w:rFonts w:ascii="Book Antiqua" w:hAnsi="Book Antiqua"/>
        </w:rPr>
        <w:t>4) How was it received (awards)? In its country of origin</w:t>
      </w:r>
      <w:r w:rsidR="00EF510D">
        <w:rPr>
          <w:rFonts w:ascii="Book Antiqua" w:hAnsi="Book Antiqua"/>
        </w:rPr>
        <w:t>?</w:t>
      </w:r>
      <w:r w:rsidRPr="00406C78">
        <w:rPr>
          <w:rFonts w:ascii="Book Antiqua" w:hAnsi="Book Antiqua"/>
        </w:rPr>
        <w:t xml:space="preserve"> </w:t>
      </w:r>
      <w:r w:rsidR="00EF510D">
        <w:rPr>
          <w:rFonts w:ascii="Book Antiqua" w:hAnsi="Book Antiqua"/>
        </w:rPr>
        <w:t>I</w:t>
      </w:r>
      <w:r w:rsidRPr="00406C78">
        <w:rPr>
          <w:rFonts w:ascii="Book Antiqua" w:hAnsi="Book Antiqua"/>
        </w:rPr>
        <w:t>nternationally</w:t>
      </w:r>
      <w:r w:rsidR="00EF510D">
        <w:rPr>
          <w:rFonts w:ascii="Book Antiqua" w:hAnsi="Book Antiqua"/>
        </w:rPr>
        <w:t>?</w:t>
      </w:r>
    </w:p>
    <w:p w:rsidR="001B5099" w:rsidRPr="00406C78" w:rsidRDefault="001B5099" w:rsidP="001B5099">
      <w:pPr>
        <w:pStyle w:val="NoSpacing"/>
        <w:rPr>
          <w:rFonts w:ascii="Book Antiqua" w:hAnsi="Book Antiqua"/>
        </w:rPr>
      </w:pPr>
    </w:p>
    <w:p w:rsidR="001B5099" w:rsidRPr="00406C78" w:rsidRDefault="001B5099" w:rsidP="001B5099">
      <w:pPr>
        <w:pStyle w:val="NoSpacing"/>
        <w:rPr>
          <w:rFonts w:ascii="Book Antiqua" w:hAnsi="Book Antiqua"/>
        </w:rPr>
      </w:pPr>
      <w:r w:rsidRPr="00406C78">
        <w:rPr>
          <w:rFonts w:ascii="Book Antiqua" w:hAnsi="Book Antiqua"/>
          <w:b/>
        </w:rPr>
        <w:t>Part III: Socio-cultural Context</w:t>
      </w:r>
      <w:r w:rsidR="00FF11D5" w:rsidRPr="003547AE">
        <w:rPr>
          <w:rFonts w:ascii="Book Antiqua" w:hAnsi="Book Antiqua"/>
          <w:i/>
          <w:color w:val="31849B" w:themeColor="accent5" w:themeShade="BF"/>
        </w:rPr>
        <w:t>*</w:t>
      </w:r>
      <w:r w:rsidR="00EF510D" w:rsidRPr="003547AE">
        <w:rPr>
          <w:rFonts w:ascii="Book Antiqua" w:hAnsi="Book Antiqua"/>
          <w:i/>
          <w:color w:val="31849B" w:themeColor="accent5" w:themeShade="BF"/>
        </w:rPr>
        <w:t>*</w:t>
      </w:r>
      <w:r w:rsidRPr="00406C78">
        <w:rPr>
          <w:rFonts w:ascii="Book Antiqua" w:hAnsi="Book Antiqua"/>
        </w:rPr>
        <w:t>:</w:t>
      </w:r>
    </w:p>
    <w:p w:rsidR="001B5099" w:rsidRPr="00406C78" w:rsidRDefault="001B5099" w:rsidP="001B5099">
      <w:pPr>
        <w:pStyle w:val="NoSpacing"/>
        <w:rPr>
          <w:rFonts w:ascii="Book Antiqua" w:hAnsi="Book Antiqua"/>
        </w:rPr>
      </w:pPr>
      <w:r w:rsidRPr="00406C78">
        <w:rPr>
          <w:rFonts w:ascii="Book Antiqua" w:hAnsi="Book Antiqua"/>
        </w:rPr>
        <w:t xml:space="preserve">1) How do the aspects of culture and society affect the film? </w:t>
      </w:r>
    </w:p>
    <w:p w:rsidR="001B5099" w:rsidRPr="00406C78" w:rsidRDefault="001B5099" w:rsidP="001B5099">
      <w:pPr>
        <w:pStyle w:val="NoSpacing"/>
        <w:ind w:firstLine="720"/>
        <w:rPr>
          <w:rFonts w:ascii="Book Antiqua" w:hAnsi="Book Antiqua"/>
        </w:rPr>
      </w:pPr>
      <w:r w:rsidRPr="00406C78">
        <w:rPr>
          <w:rFonts w:ascii="Book Antiqua" w:hAnsi="Book Antiqua"/>
        </w:rPr>
        <w:t xml:space="preserve">- </w:t>
      </w:r>
      <w:r w:rsidR="00EF510D">
        <w:rPr>
          <w:rFonts w:ascii="Book Antiqua" w:hAnsi="Book Antiqua"/>
        </w:rPr>
        <w:t>C</w:t>
      </w:r>
      <w:r w:rsidRPr="00406C78">
        <w:rPr>
          <w:rFonts w:ascii="Book Antiqua" w:hAnsi="Book Antiqua"/>
        </w:rPr>
        <w:t>ustoms and values included… re: religion, class, politics, attitude, bias…</w:t>
      </w:r>
    </w:p>
    <w:p w:rsidR="001B5099" w:rsidRPr="00406C78" w:rsidRDefault="001B5099" w:rsidP="001B5099">
      <w:pPr>
        <w:pStyle w:val="NoSpacing"/>
        <w:ind w:firstLine="720"/>
        <w:rPr>
          <w:rFonts w:ascii="Book Antiqua" w:hAnsi="Book Antiqua"/>
        </w:rPr>
      </w:pPr>
      <w:r w:rsidRPr="00406C78">
        <w:rPr>
          <w:rFonts w:ascii="Book Antiqua" w:hAnsi="Book Antiqua"/>
        </w:rPr>
        <w:t>- What about the culture of the time it was made and/or set is reflected in the film?</w:t>
      </w:r>
    </w:p>
    <w:p w:rsidR="001B5099" w:rsidRPr="00406C78" w:rsidRDefault="001B5099" w:rsidP="001B5099">
      <w:pPr>
        <w:pStyle w:val="NoSpacing"/>
        <w:rPr>
          <w:rFonts w:ascii="Book Antiqua" w:hAnsi="Book Antiqua"/>
        </w:rPr>
      </w:pPr>
      <w:r w:rsidRPr="00406C78">
        <w:rPr>
          <w:rFonts w:ascii="Book Antiqua" w:hAnsi="Book Antiqua"/>
        </w:rPr>
        <w:t>2) What do the film’s themes say about the culture it’s part of?</w:t>
      </w:r>
    </w:p>
    <w:p w:rsidR="001B5099" w:rsidRPr="00406C78" w:rsidRDefault="001B5099" w:rsidP="001B5099">
      <w:pPr>
        <w:pStyle w:val="NoSpacing"/>
        <w:rPr>
          <w:rFonts w:ascii="Book Antiqua" w:hAnsi="Book Antiqua"/>
        </w:rPr>
      </w:pPr>
      <w:r w:rsidRPr="00406C78">
        <w:rPr>
          <w:rFonts w:ascii="Book Antiqua" w:hAnsi="Book Antiqua"/>
        </w:rPr>
        <w:t>3) Does the film try to address big questions? Which? How?</w:t>
      </w:r>
    </w:p>
    <w:p w:rsidR="001B5099" w:rsidRPr="00406C78" w:rsidRDefault="001B5099" w:rsidP="001B5099">
      <w:pPr>
        <w:pStyle w:val="NoSpacing"/>
        <w:rPr>
          <w:rFonts w:ascii="Book Antiqua" w:hAnsi="Book Antiqua"/>
        </w:rPr>
      </w:pPr>
      <w:r w:rsidRPr="00406C78">
        <w:rPr>
          <w:rFonts w:ascii="Book Antiqua" w:hAnsi="Book Antiqua"/>
        </w:rPr>
        <w:t>4) Does it represent (or seek to) a specific part of its society?</w:t>
      </w:r>
    </w:p>
    <w:p w:rsidR="001B5099" w:rsidRPr="00406C78" w:rsidRDefault="001B5099" w:rsidP="001B5099">
      <w:pPr>
        <w:pStyle w:val="NoSpacing"/>
        <w:rPr>
          <w:rFonts w:ascii="Book Antiqua" w:hAnsi="Book Antiqua"/>
        </w:rPr>
      </w:pPr>
      <w:r w:rsidRPr="00406C78">
        <w:rPr>
          <w:rFonts w:ascii="Book Antiqua" w:hAnsi="Book Antiqua"/>
        </w:rPr>
        <w:t>5) Was it made for a specific reason?</w:t>
      </w:r>
    </w:p>
    <w:p w:rsidR="000D1C33" w:rsidRDefault="000D1C33" w:rsidP="001B5099">
      <w:pPr>
        <w:pStyle w:val="NoSpacing"/>
        <w:rPr>
          <w:rFonts w:ascii="Book Antiqua" w:hAnsi="Book Antiqua"/>
        </w:rPr>
      </w:pPr>
    </w:p>
    <w:p w:rsidR="003547AE" w:rsidRDefault="003547AE" w:rsidP="001B5099">
      <w:pPr>
        <w:pStyle w:val="NoSpacing"/>
        <w:rPr>
          <w:rFonts w:ascii="Book Antiqua" w:hAnsi="Book Antiqua"/>
          <w:i/>
          <w:color w:val="984806" w:themeColor="accent6" w:themeShade="80"/>
          <w:szCs w:val="24"/>
          <w:shd w:val="clear" w:color="auto" w:fill="FFFFFF"/>
        </w:rPr>
      </w:pPr>
    </w:p>
    <w:p w:rsidR="003547AE" w:rsidRDefault="003547AE" w:rsidP="003547AE">
      <w:pPr>
        <w:rPr>
          <w:rFonts w:ascii="Book Antiqua" w:eastAsia="Times New Roman" w:hAnsi="Book Antiqua"/>
          <w:bCs/>
          <w:szCs w:val="24"/>
        </w:rPr>
      </w:pPr>
      <w:r w:rsidRPr="00406C78">
        <w:rPr>
          <w:rFonts w:ascii="Book Antiqua" w:eastAsia="Times New Roman" w:hAnsi="Book Antiqua"/>
          <w:bCs/>
          <w:szCs w:val="24"/>
          <w:highlight w:val="yellow"/>
        </w:rPr>
        <w:t xml:space="preserve">This is due at the end of class today. You cannot exhaust your research, so please find and answer as much as you are able in the class period.   You will submit what you have completed at the end of class (though I do expect </w:t>
      </w:r>
      <w:r>
        <w:rPr>
          <w:rFonts w:ascii="Book Antiqua" w:eastAsia="Times New Roman" w:hAnsi="Book Antiqua"/>
          <w:bCs/>
          <w:szCs w:val="24"/>
          <w:highlight w:val="yellow"/>
        </w:rPr>
        <w:t>some</w:t>
      </w:r>
      <w:r w:rsidRPr="00406C78">
        <w:rPr>
          <w:rFonts w:ascii="Book Antiqua" w:eastAsia="Times New Roman" w:hAnsi="Book Antiqua"/>
          <w:bCs/>
          <w:szCs w:val="24"/>
          <w:highlight w:val="yellow"/>
        </w:rPr>
        <w:t xml:space="preserve"> of you will need to continue to work on this as you prep for your oral presentation).</w:t>
      </w:r>
      <w:r w:rsidRPr="00406C78">
        <w:rPr>
          <w:rFonts w:ascii="Book Antiqua" w:eastAsia="Times New Roman" w:hAnsi="Book Antiqua"/>
          <w:bCs/>
          <w:szCs w:val="24"/>
        </w:rPr>
        <w:t xml:space="preserve">  Submit as you have been doing: via email </w:t>
      </w:r>
      <w:r>
        <w:rPr>
          <w:rFonts w:ascii="Book Antiqua" w:eastAsia="Times New Roman" w:hAnsi="Book Antiqua"/>
          <w:bCs/>
          <w:szCs w:val="24"/>
        </w:rPr>
        <w:t xml:space="preserve">(as the text of your email or a link to your Google Doc (I assume you are working on the same document, but send again, it is easier to check that way – please) </w:t>
      </w:r>
    </w:p>
    <w:p w:rsidR="00444B44" w:rsidRPr="00323B91" w:rsidRDefault="001B5099" w:rsidP="001B5099">
      <w:pPr>
        <w:pStyle w:val="NoSpacing"/>
        <w:rPr>
          <w:rFonts w:ascii="Book Antiqua" w:hAnsi="Book Antiqua"/>
          <w:color w:val="984806" w:themeColor="accent6" w:themeShade="80"/>
          <w:szCs w:val="24"/>
          <w:shd w:val="clear" w:color="auto" w:fill="FFFFFF"/>
        </w:rPr>
      </w:pPr>
      <w:r w:rsidRPr="00323B91">
        <w:rPr>
          <w:rFonts w:ascii="Book Antiqua" w:hAnsi="Book Antiqua"/>
          <w:color w:val="984806" w:themeColor="accent6" w:themeShade="80"/>
          <w:szCs w:val="24"/>
          <w:shd w:val="clear" w:color="auto" w:fill="FFFFFF"/>
        </w:rPr>
        <w:t xml:space="preserve">*Look for academic and professional sources.  You may not cite IMDB, wiki pages, or personal websites.  </w:t>
      </w:r>
    </w:p>
    <w:p w:rsidR="00323B91" w:rsidRDefault="00444B44" w:rsidP="00444B44">
      <w:pPr>
        <w:pStyle w:val="NoSpacing"/>
        <w:ind w:left="720"/>
        <w:rPr>
          <w:rFonts w:ascii="Book Antiqua" w:eastAsia="Times New Roman" w:hAnsi="Book Antiqua"/>
          <w:bCs/>
          <w:color w:val="984806" w:themeColor="accent6" w:themeShade="80"/>
          <w:szCs w:val="24"/>
        </w:rPr>
      </w:pPr>
      <w:r w:rsidRPr="00323B91">
        <w:rPr>
          <w:rFonts w:ascii="Book Antiqua" w:eastAsia="Times New Roman" w:hAnsi="Book Antiqua"/>
          <w:bCs/>
          <w:color w:val="984806" w:themeColor="accent6" w:themeShade="80"/>
          <w:szCs w:val="24"/>
        </w:rPr>
        <w:t xml:space="preserve">- </w:t>
      </w:r>
      <w:r w:rsidR="001B5099" w:rsidRPr="00323B91">
        <w:rPr>
          <w:rFonts w:ascii="Book Antiqua" w:eastAsia="Times New Roman" w:hAnsi="Book Antiqua"/>
          <w:bCs/>
          <w:color w:val="984806" w:themeColor="accent6" w:themeShade="80"/>
          <w:szCs w:val="24"/>
        </w:rPr>
        <w:t xml:space="preserve">Start with these academic sources: </w:t>
      </w:r>
      <w:hyperlink r:id="rId5" w:history="1">
        <w:r w:rsidR="001B5099" w:rsidRPr="00323B91">
          <w:rPr>
            <w:rStyle w:val="Hyperlink"/>
            <w:rFonts w:ascii="Book Antiqua" w:eastAsia="Times New Roman" w:hAnsi="Book Antiqua"/>
            <w:bCs/>
            <w:szCs w:val="24"/>
          </w:rPr>
          <w:t>Aca</w:t>
        </w:r>
        <w:r w:rsidR="001B5099" w:rsidRPr="00323B91">
          <w:rPr>
            <w:rStyle w:val="Hyperlink"/>
            <w:rFonts w:ascii="Book Antiqua" w:eastAsia="Times New Roman" w:hAnsi="Book Antiqua"/>
            <w:bCs/>
            <w:szCs w:val="24"/>
          </w:rPr>
          <w:t>d</w:t>
        </w:r>
        <w:r w:rsidR="001B5099" w:rsidRPr="00323B91">
          <w:rPr>
            <w:rStyle w:val="Hyperlink"/>
            <w:rFonts w:ascii="Book Antiqua" w:eastAsia="Times New Roman" w:hAnsi="Book Antiqua"/>
            <w:bCs/>
            <w:szCs w:val="24"/>
          </w:rPr>
          <w:t>emic OneFile</w:t>
        </w:r>
      </w:hyperlink>
      <w:r w:rsidR="001B5099" w:rsidRPr="00323B91">
        <w:rPr>
          <w:rFonts w:ascii="Book Antiqua" w:eastAsia="Times New Roman" w:hAnsi="Book Antiqua"/>
          <w:bCs/>
          <w:color w:val="984806" w:themeColor="accent6" w:themeShade="80"/>
          <w:szCs w:val="24"/>
        </w:rPr>
        <w:t>,</w:t>
      </w:r>
      <w:hyperlink r:id="rId6" w:history="1">
        <w:r w:rsidR="001B5099" w:rsidRPr="00323B91">
          <w:rPr>
            <w:rStyle w:val="Hyperlink"/>
            <w:rFonts w:ascii="Book Antiqua" w:eastAsia="Times New Roman" w:hAnsi="Book Antiqua"/>
            <w:bCs/>
            <w:szCs w:val="24"/>
          </w:rPr>
          <w:t xml:space="preserve"> JST</w:t>
        </w:r>
        <w:r w:rsidR="001B5099" w:rsidRPr="00323B91">
          <w:rPr>
            <w:rStyle w:val="Hyperlink"/>
            <w:rFonts w:ascii="Book Antiqua" w:eastAsia="Times New Roman" w:hAnsi="Book Antiqua"/>
            <w:bCs/>
            <w:szCs w:val="24"/>
          </w:rPr>
          <w:t>O</w:t>
        </w:r>
        <w:r w:rsidR="001B5099" w:rsidRPr="00323B91">
          <w:rPr>
            <w:rStyle w:val="Hyperlink"/>
            <w:rFonts w:ascii="Book Antiqua" w:eastAsia="Times New Roman" w:hAnsi="Book Antiqua"/>
            <w:bCs/>
            <w:szCs w:val="24"/>
          </w:rPr>
          <w:t>R,</w:t>
        </w:r>
      </w:hyperlink>
      <w:r w:rsidR="001B5099" w:rsidRPr="00323B91">
        <w:rPr>
          <w:rFonts w:ascii="Book Antiqua" w:eastAsia="Times New Roman" w:hAnsi="Book Antiqua"/>
          <w:bCs/>
          <w:color w:val="984806" w:themeColor="accent6" w:themeShade="80"/>
          <w:szCs w:val="24"/>
        </w:rPr>
        <w:t xml:space="preserve"> </w:t>
      </w:r>
      <w:hyperlink r:id="rId7" w:history="1">
        <w:r w:rsidR="001B5099" w:rsidRPr="00323B91">
          <w:rPr>
            <w:rStyle w:val="Hyperlink"/>
            <w:rFonts w:ascii="Book Antiqua" w:eastAsia="Times New Roman" w:hAnsi="Book Antiqua"/>
            <w:bCs/>
            <w:szCs w:val="24"/>
          </w:rPr>
          <w:t>KCL</w:t>
        </w:r>
        <w:r w:rsidR="001B5099" w:rsidRPr="00323B91">
          <w:rPr>
            <w:rStyle w:val="Hyperlink"/>
            <w:rFonts w:ascii="Book Antiqua" w:eastAsia="Times New Roman" w:hAnsi="Book Antiqua"/>
            <w:bCs/>
            <w:szCs w:val="24"/>
          </w:rPr>
          <w:t>S</w:t>
        </w:r>
        <w:r w:rsidR="001B5099" w:rsidRPr="00323B91">
          <w:rPr>
            <w:rStyle w:val="Hyperlink"/>
            <w:rFonts w:ascii="Book Antiqua" w:eastAsia="Times New Roman" w:hAnsi="Book Antiqua"/>
            <w:bCs/>
            <w:szCs w:val="24"/>
          </w:rPr>
          <w:t xml:space="preserve"> eBooks</w:t>
        </w:r>
      </w:hyperlink>
      <w:r w:rsidR="001B5099" w:rsidRPr="00323B91">
        <w:rPr>
          <w:rFonts w:ascii="Book Antiqua" w:eastAsia="Times New Roman" w:hAnsi="Book Antiqua"/>
          <w:bCs/>
          <w:color w:val="984806" w:themeColor="accent6" w:themeShade="80"/>
          <w:szCs w:val="24"/>
        </w:rPr>
        <w:t xml:space="preserve">, </w:t>
      </w:r>
      <w:hyperlink r:id="rId8" w:history="1">
        <w:r w:rsidR="001B5099" w:rsidRPr="00323B91">
          <w:rPr>
            <w:rStyle w:val="Hyperlink"/>
            <w:rFonts w:ascii="Book Antiqua" w:eastAsia="Times New Roman" w:hAnsi="Book Antiqua"/>
            <w:bCs/>
            <w:szCs w:val="24"/>
          </w:rPr>
          <w:t>Pro</w:t>
        </w:r>
        <w:r w:rsidR="001B5099" w:rsidRPr="00323B91">
          <w:rPr>
            <w:rStyle w:val="Hyperlink"/>
            <w:rFonts w:ascii="Book Antiqua" w:eastAsia="Times New Roman" w:hAnsi="Book Antiqua"/>
            <w:bCs/>
            <w:szCs w:val="24"/>
          </w:rPr>
          <w:t>Q</w:t>
        </w:r>
        <w:r w:rsidR="001B5099" w:rsidRPr="00323B91">
          <w:rPr>
            <w:rStyle w:val="Hyperlink"/>
            <w:rFonts w:ascii="Book Antiqua" w:eastAsia="Times New Roman" w:hAnsi="Book Antiqua"/>
            <w:bCs/>
            <w:szCs w:val="24"/>
          </w:rPr>
          <w:t>uest</w:t>
        </w:r>
      </w:hyperlink>
      <w:r w:rsidR="001B5099" w:rsidRPr="00323B91">
        <w:rPr>
          <w:rFonts w:ascii="Book Antiqua" w:eastAsia="Times New Roman" w:hAnsi="Book Antiqua"/>
          <w:bCs/>
          <w:color w:val="984806" w:themeColor="accent6" w:themeShade="80"/>
          <w:szCs w:val="24"/>
        </w:rPr>
        <w:t>…</w:t>
      </w:r>
      <w:r w:rsidR="00FF11D5" w:rsidRPr="00323B91">
        <w:rPr>
          <w:rFonts w:ascii="Book Antiqua" w:eastAsia="Times New Roman" w:hAnsi="Book Antiqua"/>
          <w:bCs/>
          <w:color w:val="984806" w:themeColor="accent6" w:themeShade="80"/>
          <w:szCs w:val="24"/>
        </w:rPr>
        <w:t xml:space="preserve">(and </w:t>
      </w:r>
    </w:p>
    <w:p w:rsidR="00444B44" w:rsidRPr="00323B91" w:rsidRDefault="00323B91" w:rsidP="00444B44">
      <w:pPr>
        <w:pStyle w:val="NoSpacing"/>
        <w:ind w:left="720"/>
        <w:rPr>
          <w:rFonts w:ascii="Book Antiqua" w:eastAsia="Times New Roman" w:hAnsi="Book Antiqua"/>
          <w:bCs/>
          <w:color w:val="984806" w:themeColor="accent6" w:themeShade="80"/>
          <w:szCs w:val="24"/>
        </w:rPr>
      </w:pPr>
      <w:r>
        <w:rPr>
          <w:rFonts w:ascii="Book Antiqua" w:eastAsia="Times New Roman" w:hAnsi="Book Antiqua"/>
          <w:bCs/>
          <w:color w:val="984806" w:themeColor="accent6" w:themeShade="80"/>
          <w:szCs w:val="24"/>
        </w:rPr>
        <w:t xml:space="preserve">   </w:t>
      </w:r>
      <w:r w:rsidR="00FF11D5" w:rsidRPr="00323B91">
        <w:rPr>
          <w:rFonts w:ascii="Book Antiqua" w:eastAsia="Times New Roman" w:hAnsi="Book Antiqua"/>
          <w:bCs/>
          <w:color w:val="984806" w:themeColor="accent6" w:themeShade="80"/>
          <w:szCs w:val="24"/>
        </w:rPr>
        <w:t xml:space="preserve">remember, I started an </w:t>
      </w:r>
      <w:hyperlink r:id="rId9" w:history="1">
        <w:r w:rsidR="00FF11D5" w:rsidRPr="00323B91">
          <w:rPr>
            <w:rStyle w:val="Hyperlink"/>
            <w:rFonts w:ascii="Book Antiqua" w:eastAsia="Times New Roman" w:hAnsi="Book Antiqua"/>
            <w:bCs/>
            <w:szCs w:val="24"/>
          </w:rPr>
          <w:t>article list here</w:t>
        </w:r>
      </w:hyperlink>
      <w:r w:rsidR="00444B44" w:rsidRPr="00323B91">
        <w:rPr>
          <w:rFonts w:ascii="Book Antiqua" w:eastAsia="Times New Roman" w:hAnsi="Book Antiqua"/>
          <w:bCs/>
          <w:color w:val="984806" w:themeColor="accent6" w:themeShade="80"/>
          <w:szCs w:val="24"/>
        </w:rPr>
        <w:t>)</w:t>
      </w:r>
    </w:p>
    <w:p w:rsidR="00444B44" w:rsidRPr="00323B91" w:rsidRDefault="00444B44" w:rsidP="001B5099">
      <w:pPr>
        <w:pStyle w:val="NoSpacing"/>
        <w:rPr>
          <w:rFonts w:ascii="Book Antiqua" w:eastAsia="Times New Roman" w:hAnsi="Book Antiqua"/>
          <w:bCs/>
          <w:color w:val="984806" w:themeColor="accent6" w:themeShade="80"/>
          <w:szCs w:val="24"/>
        </w:rPr>
      </w:pPr>
      <w:r w:rsidRPr="00323B91">
        <w:rPr>
          <w:rFonts w:ascii="Book Antiqua" w:eastAsia="Times New Roman" w:hAnsi="Book Antiqua"/>
          <w:bCs/>
          <w:color w:val="984806" w:themeColor="accent6" w:themeShade="80"/>
          <w:szCs w:val="24"/>
        </w:rPr>
        <w:tab/>
        <w:t xml:space="preserve">- And look for interviews online – some of your peers have found great ones. </w:t>
      </w:r>
    </w:p>
    <w:p w:rsidR="00444B44" w:rsidRPr="00323B91" w:rsidRDefault="00444B44" w:rsidP="001B5099">
      <w:pPr>
        <w:pStyle w:val="NoSpacing"/>
        <w:rPr>
          <w:rFonts w:ascii="Book Antiqua" w:eastAsia="Times New Roman" w:hAnsi="Book Antiqua"/>
          <w:bCs/>
          <w:color w:val="984806" w:themeColor="accent6" w:themeShade="80"/>
          <w:szCs w:val="24"/>
        </w:rPr>
      </w:pPr>
      <w:r w:rsidRPr="00323B91">
        <w:rPr>
          <w:rFonts w:ascii="Book Antiqua" w:eastAsia="Times New Roman" w:hAnsi="Book Antiqua"/>
          <w:bCs/>
          <w:color w:val="984806" w:themeColor="accent6" w:themeShade="80"/>
          <w:szCs w:val="24"/>
        </w:rPr>
        <w:tab/>
        <w:t>- I</w:t>
      </w:r>
      <w:r w:rsidR="001B5099" w:rsidRPr="00323B91">
        <w:rPr>
          <w:rFonts w:ascii="Book Antiqua" w:eastAsia="Times New Roman" w:hAnsi="Book Antiqua"/>
          <w:bCs/>
          <w:color w:val="984806" w:themeColor="accent6" w:themeShade="80"/>
          <w:szCs w:val="24"/>
        </w:rPr>
        <w:t>f you use book sour</w:t>
      </w:r>
      <w:r w:rsidRPr="00323B91">
        <w:rPr>
          <w:rFonts w:ascii="Book Antiqua" w:eastAsia="Times New Roman" w:hAnsi="Book Antiqua"/>
          <w:bCs/>
          <w:color w:val="984806" w:themeColor="accent6" w:themeShade="80"/>
          <w:szCs w:val="24"/>
        </w:rPr>
        <w:t>ces, you can gain bonus points</w:t>
      </w:r>
    </w:p>
    <w:p w:rsidR="00323B91" w:rsidRDefault="00444B44" w:rsidP="00444B44">
      <w:pPr>
        <w:pStyle w:val="NoSpacing"/>
        <w:ind w:left="720"/>
        <w:rPr>
          <w:rFonts w:ascii="Book Antiqua" w:hAnsi="Book Antiqua"/>
          <w:color w:val="984806" w:themeColor="accent6" w:themeShade="80"/>
          <w:szCs w:val="24"/>
          <w:shd w:val="clear" w:color="auto" w:fill="FFFFFF"/>
        </w:rPr>
      </w:pPr>
      <w:r w:rsidRPr="00323B91">
        <w:rPr>
          <w:rFonts w:ascii="Book Antiqua" w:eastAsia="Times New Roman" w:hAnsi="Book Antiqua"/>
          <w:bCs/>
          <w:color w:val="984806" w:themeColor="accent6" w:themeShade="80"/>
          <w:szCs w:val="24"/>
        </w:rPr>
        <w:t xml:space="preserve">- </w:t>
      </w:r>
      <w:r w:rsidR="001B5099" w:rsidRPr="00323B91">
        <w:rPr>
          <w:rFonts w:ascii="Book Antiqua" w:eastAsia="Times New Roman" w:hAnsi="Book Antiqua"/>
          <w:bCs/>
          <w:color w:val="984806" w:themeColor="accent6" w:themeShade="80"/>
          <w:szCs w:val="24"/>
        </w:rPr>
        <w:t xml:space="preserve">If you use film reviews, </w:t>
      </w:r>
      <w:r w:rsidR="001B5099" w:rsidRPr="00323B91">
        <w:rPr>
          <w:rFonts w:ascii="Book Antiqua" w:hAnsi="Book Antiqua"/>
          <w:color w:val="984806" w:themeColor="accent6" w:themeShade="80"/>
          <w:szCs w:val="24"/>
          <w:shd w:val="clear" w:color="auto" w:fill="FFFFFF"/>
        </w:rPr>
        <w:t xml:space="preserve">go beyond the brief one-paragraph reviews and look for respected critical </w:t>
      </w:r>
      <w:r w:rsidR="00323B91">
        <w:rPr>
          <w:rFonts w:ascii="Book Antiqua" w:hAnsi="Book Antiqua"/>
          <w:color w:val="984806" w:themeColor="accent6" w:themeShade="80"/>
          <w:szCs w:val="24"/>
          <w:shd w:val="clear" w:color="auto" w:fill="FFFFFF"/>
        </w:rPr>
        <w:t xml:space="preserve"> </w:t>
      </w:r>
    </w:p>
    <w:p w:rsidR="00444B44" w:rsidRPr="00323B91" w:rsidRDefault="00323B91" w:rsidP="00444B44">
      <w:pPr>
        <w:pStyle w:val="NoSpacing"/>
        <w:ind w:left="720"/>
        <w:rPr>
          <w:rFonts w:ascii="Book Antiqua" w:eastAsia="Times New Roman" w:hAnsi="Book Antiqua"/>
          <w:bCs/>
          <w:color w:val="984806" w:themeColor="accent6" w:themeShade="80"/>
          <w:szCs w:val="24"/>
        </w:rPr>
      </w:pPr>
      <w:r>
        <w:rPr>
          <w:rFonts w:ascii="Book Antiqua" w:hAnsi="Book Antiqua"/>
          <w:color w:val="984806" w:themeColor="accent6" w:themeShade="80"/>
          <w:szCs w:val="24"/>
          <w:shd w:val="clear" w:color="auto" w:fill="FFFFFF"/>
        </w:rPr>
        <w:t xml:space="preserve">  </w:t>
      </w:r>
      <w:r w:rsidR="001B5099" w:rsidRPr="00323B91">
        <w:rPr>
          <w:rFonts w:ascii="Book Antiqua" w:hAnsi="Book Antiqua"/>
          <w:color w:val="984806" w:themeColor="accent6" w:themeShade="80"/>
          <w:szCs w:val="24"/>
          <w:shd w:val="clear" w:color="auto" w:fill="FFFFFF"/>
        </w:rPr>
        <w:t>review</w:t>
      </w:r>
      <w:r w:rsidR="004069C3">
        <w:rPr>
          <w:rFonts w:ascii="Book Antiqua" w:hAnsi="Book Antiqua"/>
          <w:color w:val="984806" w:themeColor="accent6" w:themeShade="80"/>
          <w:szCs w:val="24"/>
          <w:shd w:val="clear" w:color="auto" w:fill="FFFFFF"/>
        </w:rPr>
        <w:t>s</w:t>
      </w:r>
      <w:r w:rsidR="001B5099" w:rsidRPr="00323B91">
        <w:rPr>
          <w:rFonts w:ascii="Book Antiqua" w:hAnsi="Book Antiqua"/>
          <w:color w:val="984806" w:themeColor="accent6" w:themeShade="80"/>
          <w:szCs w:val="24"/>
          <w:shd w:val="clear" w:color="auto" w:fill="FFFFFF"/>
        </w:rPr>
        <w:t xml:space="preserve"> like those from </w:t>
      </w:r>
      <w:r w:rsidR="001B5099" w:rsidRPr="00323B91">
        <w:rPr>
          <w:rFonts w:ascii="Book Antiqua" w:eastAsia="Times New Roman" w:hAnsi="Book Antiqua"/>
          <w:bCs/>
          <w:color w:val="984806" w:themeColor="accent6" w:themeShade="80"/>
          <w:szCs w:val="24"/>
        </w:rPr>
        <w:t xml:space="preserve">The New Yorker, Boston Globe, New York Times, Washington Post, etc. </w:t>
      </w:r>
    </w:p>
    <w:p w:rsidR="001B5099" w:rsidRPr="00323B91" w:rsidRDefault="00444B44" w:rsidP="001B5099">
      <w:pPr>
        <w:pStyle w:val="NoSpacing"/>
        <w:rPr>
          <w:rFonts w:ascii="Book Antiqua" w:eastAsia="Times New Roman" w:hAnsi="Book Antiqua"/>
          <w:bCs/>
          <w:color w:val="984806" w:themeColor="accent6" w:themeShade="80"/>
          <w:szCs w:val="24"/>
        </w:rPr>
      </w:pPr>
      <w:r w:rsidRPr="00323B91">
        <w:rPr>
          <w:rFonts w:ascii="Book Antiqua" w:eastAsia="Times New Roman" w:hAnsi="Book Antiqua"/>
          <w:bCs/>
          <w:color w:val="984806" w:themeColor="accent6" w:themeShade="80"/>
          <w:szCs w:val="24"/>
        </w:rPr>
        <w:tab/>
        <w:t xml:space="preserve">- </w:t>
      </w:r>
      <w:r w:rsidR="001B5099" w:rsidRPr="00323B91">
        <w:rPr>
          <w:rFonts w:ascii="Book Antiqua" w:eastAsia="Times New Roman" w:hAnsi="Book Antiqua"/>
          <w:bCs/>
          <w:color w:val="984806" w:themeColor="accent6" w:themeShade="80"/>
          <w:szCs w:val="24"/>
        </w:rPr>
        <w:t>Be diligent in deciding which source</w:t>
      </w:r>
      <w:r w:rsidRPr="00323B91">
        <w:rPr>
          <w:rFonts w:ascii="Book Antiqua" w:eastAsia="Times New Roman" w:hAnsi="Book Antiqua"/>
          <w:bCs/>
          <w:color w:val="984806" w:themeColor="accent6" w:themeShade="80"/>
          <w:szCs w:val="24"/>
        </w:rPr>
        <w:t>s are valid and should be used.</w:t>
      </w:r>
    </w:p>
    <w:p w:rsidR="001B5099" w:rsidRPr="00406C78" w:rsidRDefault="001B5099" w:rsidP="001B5099">
      <w:pPr>
        <w:rPr>
          <w:rFonts w:ascii="Book Antiqua" w:eastAsia="Times New Roman" w:hAnsi="Book Antiqua"/>
          <w:b/>
          <w:bCs/>
          <w:szCs w:val="24"/>
          <w:highlight w:val="yellow"/>
        </w:rPr>
      </w:pPr>
      <w:bookmarkStart w:id="0" w:name="_GoBack"/>
      <w:bookmarkEnd w:id="0"/>
    </w:p>
    <w:p w:rsidR="003547AE" w:rsidRPr="003547AE" w:rsidRDefault="003547AE" w:rsidP="003547AE">
      <w:pPr>
        <w:pStyle w:val="NoSpacing"/>
        <w:rPr>
          <w:rFonts w:ascii="Book Antiqua" w:hAnsi="Book Antiqua"/>
          <w:color w:val="31849B" w:themeColor="accent5" w:themeShade="BF"/>
        </w:rPr>
      </w:pPr>
      <w:r w:rsidRPr="003547AE">
        <w:rPr>
          <w:rFonts w:ascii="Book Antiqua" w:hAnsi="Book Antiqua"/>
          <w:color w:val="31849B" w:themeColor="accent5" w:themeShade="BF"/>
        </w:rPr>
        <w:t>** This is essentially r</w:t>
      </w:r>
      <w:r w:rsidRPr="003547AE">
        <w:rPr>
          <w:rFonts w:ascii="Book Antiqua" w:hAnsi="Book Antiqua"/>
          <w:color w:val="31849B" w:themeColor="accent5" w:themeShade="BF"/>
        </w:rPr>
        <w:t>eferencing where the film was made and by whom, and what the subject matter is – explor</w:t>
      </w:r>
      <w:r w:rsidRPr="003547AE">
        <w:rPr>
          <w:rFonts w:ascii="Book Antiqua" w:hAnsi="Book Antiqua"/>
          <w:color w:val="31849B" w:themeColor="accent5" w:themeShade="BF"/>
        </w:rPr>
        <w:t>ing</w:t>
      </w:r>
      <w:r w:rsidRPr="003547AE">
        <w:rPr>
          <w:rFonts w:ascii="Book Antiqua" w:hAnsi="Book Antiqua"/>
          <w:color w:val="31849B" w:themeColor="accent5" w:themeShade="BF"/>
        </w:rPr>
        <w:t xml:space="preserve"> what the film says about its country of origin and the artists who made</w:t>
      </w:r>
      <w:r>
        <w:rPr>
          <w:rFonts w:ascii="Book Antiqua" w:hAnsi="Book Antiqua"/>
          <w:color w:val="31849B" w:themeColor="accent5" w:themeShade="BF"/>
        </w:rPr>
        <w:t xml:space="preserve"> it</w:t>
      </w:r>
      <w:r w:rsidRPr="003547AE">
        <w:rPr>
          <w:rFonts w:ascii="Book Antiqua" w:hAnsi="Book Antiqua"/>
          <w:color w:val="31849B" w:themeColor="accent5" w:themeShade="BF"/>
        </w:rPr>
        <w:t xml:space="preserve">. </w:t>
      </w:r>
      <w:r>
        <w:rPr>
          <w:rFonts w:ascii="Book Antiqua" w:hAnsi="Book Antiqua"/>
          <w:color w:val="31849B" w:themeColor="accent5" w:themeShade="BF"/>
        </w:rPr>
        <w:t xml:space="preserve">The term </w:t>
      </w:r>
      <w:r w:rsidRPr="003547AE">
        <w:rPr>
          <w:rFonts w:ascii="Book Antiqua" w:hAnsi="Book Antiqua"/>
          <w:i/>
          <w:color w:val="31849B" w:themeColor="accent5" w:themeShade="BF"/>
        </w:rPr>
        <w:t>s</w:t>
      </w:r>
      <w:r w:rsidRPr="003547AE">
        <w:rPr>
          <w:rFonts w:ascii="Book Antiqua" w:hAnsi="Book Antiqua"/>
          <w:i/>
          <w:color w:val="31849B" w:themeColor="accent5" w:themeShade="BF"/>
        </w:rPr>
        <w:t>ocio-cultural</w:t>
      </w:r>
      <w:r w:rsidRPr="003547AE">
        <w:rPr>
          <w:rFonts w:ascii="Book Antiqua" w:hAnsi="Book Antiqua"/>
          <w:color w:val="31849B" w:themeColor="accent5" w:themeShade="BF"/>
        </w:rPr>
        <w:t xml:space="preserve"> is used to describe awareness of circumstances surrounding individuals and how their behaviors are affected specifically by their</w:t>
      </w:r>
      <w:r w:rsidRPr="003547AE">
        <w:rPr>
          <w:rFonts w:ascii="Book Antiqua" w:hAnsi="Book Antiqua"/>
          <w:color w:val="31849B" w:themeColor="accent5" w:themeShade="BF"/>
        </w:rPr>
        <w:t xml:space="preserve"> social and cultural </w:t>
      </w:r>
      <w:r w:rsidRPr="003547AE">
        <w:rPr>
          <w:rFonts w:ascii="Book Antiqua" w:hAnsi="Book Antiqua"/>
          <w:color w:val="31849B" w:themeColor="accent5" w:themeShade="BF"/>
        </w:rPr>
        <w:t>surrounding</w:t>
      </w:r>
      <w:r w:rsidRPr="003547AE">
        <w:rPr>
          <w:rFonts w:ascii="Book Antiqua" w:hAnsi="Book Antiqua"/>
          <w:color w:val="31849B" w:themeColor="accent5" w:themeShade="BF"/>
        </w:rPr>
        <w:t>s.</w:t>
      </w:r>
    </w:p>
    <w:p w:rsidR="003547AE" w:rsidRPr="003547AE" w:rsidRDefault="003547AE" w:rsidP="003547AE">
      <w:pPr>
        <w:pStyle w:val="NoSpacing"/>
        <w:ind w:left="720"/>
        <w:rPr>
          <w:rFonts w:ascii="Book Antiqua" w:hAnsi="Book Antiqua"/>
          <w:color w:val="31849B" w:themeColor="accent5" w:themeShade="BF"/>
        </w:rPr>
      </w:pPr>
      <w:r w:rsidRPr="003547AE">
        <w:rPr>
          <w:rFonts w:ascii="Book Antiqua" w:hAnsi="Book Antiqua"/>
          <w:color w:val="31849B" w:themeColor="accent5" w:themeShade="BF"/>
        </w:rPr>
        <w:t>This might help</w:t>
      </w:r>
      <w:r w:rsidR="00323B91">
        <w:rPr>
          <w:rFonts w:ascii="Book Antiqua" w:hAnsi="Book Antiqua"/>
          <w:color w:val="31849B" w:themeColor="accent5" w:themeShade="BF"/>
        </w:rPr>
        <w:t xml:space="preserve">, </w:t>
      </w:r>
      <w:r w:rsidRPr="003547AE">
        <w:rPr>
          <w:rFonts w:ascii="Book Antiqua" w:hAnsi="Book Antiqua"/>
          <w:color w:val="31849B" w:themeColor="accent5" w:themeShade="BF"/>
        </w:rPr>
        <w:t xml:space="preserve">the term is frequently used in education this way: </w:t>
      </w:r>
      <w:r w:rsidRPr="003547AE">
        <w:rPr>
          <w:rFonts w:ascii="Book Antiqua" w:hAnsi="Book Antiqua"/>
          <w:color w:val="31849B" w:themeColor="accent5" w:themeShade="BF"/>
        </w:rPr>
        <w:t>Research has shown that children's socio-cultural context can have a large influence on their development.</w:t>
      </w:r>
    </w:p>
    <w:p w:rsidR="003547AE" w:rsidRPr="00406C78" w:rsidRDefault="003547AE">
      <w:pPr>
        <w:rPr>
          <w:rFonts w:ascii="Book Antiqua" w:eastAsia="Times New Roman" w:hAnsi="Book Antiqua"/>
          <w:bCs/>
          <w:szCs w:val="24"/>
        </w:rPr>
      </w:pPr>
    </w:p>
    <w:sectPr w:rsidR="003547AE" w:rsidRPr="00406C78" w:rsidSect="00B268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959BD"/>
    <w:multiLevelType w:val="hybridMultilevel"/>
    <w:tmpl w:val="FE5E2272"/>
    <w:lvl w:ilvl="0" w:tplc="8C9834A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46"/>
    <w:rsid w:val="00006AB3"/>
    <w:rsid w:val="000D1C33"/>
    <w:rsid w:val="000E4E99"/>
    <w:rsid w:val="001120C3"/>
    <w:rsid w:val="00131964"/>
    <w:rsid w:val="00191B7B"/>
    <w:rsid w:val="001B5099"/>
    <w:rsid w:val="001C2E3A"/>
    <w:rsid w:val="00207451"/>
    <w:rsid w:val="00261011"/>
    <w:rsid w:val="002667A3"/>
    <w:rsid w:val="00323B91"/>
    <w:rsid w:val="0034300E"/>
    <w:rsid w:val="00345B46"/>
    <w:rsid w:val="00350838"/>
    <w:rsid w:val="003547AE"/>
    <w:rsid w:val="003627C2"/>
    <w:rsid w:val="003A64E0"/>
    <w:rsid w:val="003C6F2F"/>
    <w:rsid w:val="004069C3"/>
    <w:rsid w:val="004226B0"/>
    <w:rsid w:val="004311B7"/>
    <w:rsid w:val="00433EB6"/>
    <w:rsid w:val="00444B44"/>
    <w:rsid w:val="004515B5"/>
    <w:rsid w:val="0048671C"/>
    <w:rsid w:val="004A658D"/>
    <w:rsid w:val="004C1BC5"/>
    <w:rsid w:val="004D5E8C"/>
    <w:rsid w:val="005114C8"/>
    <w:rsid w:val="00565459"/>
    <w:rsid w:val="0058379B"/>
    <w:rsid w:val="00591EA2"/>
    <w:rsid w:val="005B1518"/>
    <w:rsid w:val="005F1744"/>
    <w:rsid w:val="00674888"/>
    <w:rsid w:val="006A105D"/>
    <w:rsid w:val="006E3F67"/>
    <w:rsid w:val="00715407"/>
    <w:rsid w:val="00733B46"/>
    <w:rsid w:val="00752CEE"/>
    <w:rsid w:val="007C7B7C"/>
    <w:rsid w:val="007E6211"/>
    <w:rsid w:val="0086246F"/>
    <w:rsid w:val="00874490"/>
    <w:rsid w:val="008C486F"/>
    <w:rsid w:val="00924A20"/>
    <w:rsid w:val="00955534"/>
    <w:rsid w:val="00960830"/>
    <w:rsid w:val="009734FA"/>
    <w:rsid w:val="009E0177"/>
    <w:rsid w:val="00A85C60"/>
    <w:rsid w:val="00A87E52"/>
    <w:rsid w:val="00AC04CB"/>
    <w:rsid w:val="00AC6CFA"/>
    <w:rsid w:val="00AD73E0"/>
    <w:rsid w:val="00B02A0B"/>
    <w:rsid w:val="00B26835"/>
    <w:rsid w:val="00B85395"/>
    <w:rsid w:val="00BB4014"/>
    <w:rsid w:val="00C360E5"/>
    <w:rsid w:val="00CA3D03"/>
    <w:rsid w:val="00CE2397"/>
    <w:rsid w:val="00D73D32"/>
    <w:rsid w:val="00D82AEA"/>
    <w:rsid w:val="00D96495"/>
    <w:rsid w:val="00E615FC"/>
    <w:rsid w:val="00E65FEE"/>
    <w:rsid w:val="00ED60A6"/>
    <w:rsid w:val="00EE6544"/>
    <w:rsid w:val="00EF0500"/>
    <w:rsid w:val="00EF510D"/>
    <w:rsid w:val="00F43FB1"/>
    <w:rsid w:val="00FA6CE7"/>
    <w:rsid w:val="00FD782F"/>
    <w:rsid w:val="00FF1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2AD2C-054A-496A-82AA-3ACCFCF3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014"/>
    <w:pPr>
      <w:ind w:left="720"/>
      <w:contextualSpacing/>
    </w:pPr>
  </w:style>
  <w:style w:type="paragraph" w:styleId="NoSpacing">
    <w:name w:val="No Spacing"/>
    <w:uiPriority w:val="1"/>
    <w:qFormat/>
    <w:rsid w:val="005B1518"/>
    <w:pPr>
      <w:spacing w:after="0" w:line="240" w:lineRule="auto"/>
    </w:pPr>
  </w:style>
  <w:style w:type="character" w:styleId="Hyperlink">
    <w:name w:val="Hyperlink"/>
    <w:basedOn w:val="DefaultParagraphFont"/>
    <w:uiPriority w:val="99"/>
    <w:unhideWhenUsed/>
    <w:rsid w:val="00591EA2"/>
    <w:rPr>
      <w:color w:val="0000FF" w:themeColor="hyperlink"/>
      <w:u w:val="single"/>
    </w:rPr>
  </w:style>
  <w:style w:type="character" w:styleId="FollowedHyperlink">
    <w:name w:val="FollowedHyperlink"/>
    <w:basedOn w:val="DefaultParagraphFont"/>
    <w:uiPriority w:val="99"/>
    <w:semiHidden/>
    <w:unhideWhenUsed/>
    <w:rsid w:val="004D5E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92098">
      <w:bodyDiv w:val="1"/>
      <w:marLeft w:val="0"/>
      <w:marRight w:val="0"/>
      <w:marTop w:val="0"/>
      <w:marBottom w:val="0"/>
      <w:divBdr>
        <w:top w:val="none" w:sz="0" w:space="0" w:color="auto"/>
        <w:left w:val="none" w:sz="0" w:space="0" w:color="auto"/>
        <w:bottom w:val="none" w:sz="0" w:space="0" w:color="auto"/>
        <w:right w:val="none" w:sz="0" w:space="0" w:color="auto"/>
      </w:divBdr>
      <w:divsChild>
        <w:div w:id="748624706">
          <w:marLeft w:val="36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proxy.kcls.org/login?url=http://search.proquest.com" TargetMode="External"/><Relationship Id="rId3" Type="http://schemas.openxmlformats.org/officeDocument/2006/relationships/settings" Target="settings.xml"/><Relationship Id="rId7" Type="http://schemas.openxmlformats.org/officeDocument/2006/relationships/hyperlink" Target="https://ezproxy.kcls.org/login?url=http://infotrac.galegroup.com/itweb/kcls?db=GVR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tor.org/" TargetMode="External"/><Relationship Id="rId11" Type="http://schemas.openxmlformats.org/officeDocument/2006/relationships/theme" Target="theme/theme1.xml"/><Relationship Id="rId5" Type="http://schemas.openxmlformats.org/officeDocument/2006/relationships/hyperlink" Target="https://ezproxy.kcls.org/login?url=http://infotrac.galegroup.com/itweb/kcls?db=AON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sbacon.com/ibfilm/documents/_2017_2018/OP_article_lin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Bacon, Elisabeth    SHS-Staff</dc:creator>
  <cp:lastModifiedBy>Bacon, Elisabeth    SHS-Staff</cp:lastModifiedBy>
  <cp:revision>2</cp:revision>
  <dcterms:created xsi:type="dcterms:W3CDTF">2018-02-14T18:33:00Z</dcterms:created>
  <dcterms:modified xsi:type="dcterms:W3CDTF">2018-02-14T18:33:00Z</dcterms:modified>
</cp:coreProperties>
</file>